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01" w:line="230" w:lineRule="auto"/>
        <w:ind w:left="26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154" w:line="160" w:lineRule="auto"/>
        <w:ind w:left="1062"/>
        <w:outlineLvl w:val="0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spacing w:val="4"/>
          <w:sz w:val="36"/>
          <w:szCs w:val="36"/>
        </w:rPr>
        <w:t>黑龙江省普通高等学校</w:t>
      </w:r>
      <w:r>
        <w:rPr>
          <w:rFonts w:ascii="微软雅黑" w:hAnsi="微软雅黑" w:eastAsia="微软雅黑" w:cs="微软雅黑"/>
          <w:spacing w:val="77"/>
          <w:sz w:val="36"/>
          <w:szCs w:val="36"/>
        </w:rPr>
        <w:t xml:space="preserve"> </w:t>
      </w:r>
      <w:r>
        <w:rPr>
          <w:rFonts w:ascii="微软雅黑" w:hAnsi="微软雅黑" w:eastAsia="微软雅黑" w:cs="微软雅黑"/>
          <w:spacing w:val="4"/>
          <w:sz w:val="36"/>
          <w:szCs w:val="36"/>
        </w:rPr>
        <w:t>"三好学生"</w:t>
      </w:r>
      <w:r>
        <w:rPr>
          <w:rFonts w:ascii="微软雅黑" w:hAnsi="微软雅黑" w:eastAsia="微软雅黑" w:cs="微软雅黑"/>
          <w:spacing w:val="73"/>
          <w:sz w:val="36"/>
          <w:szCs w:val="36"/>
        </w:rPr>
        <w:t xml:space="preserve"> </w:t>
      </w:r>
      <w:r>
        <w:rPr>
          <w:rFonts w:ascii="微软雅黑" w:hAnsi="微软雅黑" w:eastAsia="微软雅黑" w:cs="微软雅黑"/>
          <w:spacing w:val="4"/>
          <w:sz w:val="36"/>
          <w:szCs w:val="36"/>
        </w:rPr>
        <w:t>评分标准</w:t>
      </w:r>
    </w:p>
    <w:p>
      <w:pPr>
        <w:spacing w:before="115"/>
      </w:pPr>
    </w:p>
    <w:tbl>
      <w:tblPr>
        <w:tblStyle w:val="4"/>
        <w:tblW w:w="918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8"/>
        <w:gridCol w:w="7449"/>
        <w:gridCol w:w="108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58" w:type="dxa"/>
            <w:vAlign w:val="top"/>
          </w:tcPr>
          <w:p>
            <w:pPr>
              <w:spacing w:before="57" w:line="231" w:lineRule="auto"/>
              <w:ind w:left="12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序号</w:t>
            </w:r>
          </w:p>
        </w:tc>
        <w:tc>
          <w:tcPr>
            <w:tcW w:w="7449" w:type="dxa"/>
            <w:vAlign w:val="top"/>
          </w:tcPr>
          <w:p>
            <w:pPr>
              <w:spacing w:before="57" w:line="231" w:lineRule="auto"/>
              <w:ind w:left="299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赋分内容及标准</w:t>
            </w:r>
          </w:p>
        </w:tc>
        <w:tc>
          <w:tcPr>
            <w:tcW w:w="1081" w:type="dxa"/>
            <w:vAlign w:val="top"/>
          </w:tcPr>
          <w:p>
            <w:pPr>
              <w:spacing w:before="57" w:line="231" w:lineRule="auto"/>
              <w:ind w:left="12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满分分值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6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185" w:lineRule="auto"/>
              <w:ind w:left="294"/>
            </w:pPr>
            <w:r>
              <w:t>1</w:t>
            </w:r>
          </w:p>
        </w:tc>
        <w:tc>
          <w:tcPr>
            <w:tcW w:w="7449" w:type="dxa"/>
            <w:vAlign w:val="top"/>
          </w:tcPr>
          <w:p>
            <w:pPr>
              <w:pStyle w:val="5"/>
              <w:spacing w:before="54" w:line="225" w:lineRule="auto"/>
              <w:ind w:left="119"/>
            </w:pPr>
            <w:r>
              <w:rPr>
                <w:spacing w:val="9"/>
              </w:rPr>
              <w:t>具有坚定的政治方向，拥护中国共产党的领导，坚持党的路线、方针、政策，</w:t>
            </w:r>
          </w:p>
          <w:p>
            <w:pPr>
              <w:pStyle w:val="5"/>
              <w:spacing w:before="68" w:line="256" w:lineRule="auto"/>
              <w:ind w:left="108" w:right="59" w:firstLine="6"/>
            </w:pPr>
            <w:r>
              <w:rPr>
                <w:spacing w:val="6"/>
              </w:rPr>
              <w:t>认真学习习近平新时代中国特色社会主义思想，</w:t>
            </w:r>
            <w:r>
              <w:rPr>
                <w:spacing w:val="-42"/>
              </w:rPr>
              <w:t xml:space="preserve"> </w:t>
            </w:r>
            <w:r>
              <w:rPr>
                <w:spacing w:val="6"/>
              </w:rPr>
              <w:t>自觉践行社会主义核心价值观；</w:t>
            </w:r>
            <w:r>
              <w:t xml:space="preserve"> </w:t>
            </w:r>
            <w:r>
              <w:rPr>
                <w:spacing w:val="8"/>
              </w:rPr>
              <w:t>树立爱国主义思想，具有团结统一、爱好和平、勤劳勇敢、</w:t>
            </w:r>
            <w:r>
              <w:rPr>
                <w:spacing w:val="-41"/>
              </w:rPr>
              <w:t xml:space="preserve"> </w:t>
            </w:r>
            <w:r>
              <w:rPr>
                <w:spacing w:val="7"/>
              </w:rPr>
              <w:t>自强不息的精神。</w:t>
            </w:r>
          </w:p>
          <w:p>
            <w:pPr>
              <w:pStyle w:val="5"/>
              <w:spacing w:before="68" w:line="224" w:lineRule="auto"/>
              <w:ind w:left="119"/>
            </w:pPr>
            <w:r>
              <w:rPr>
                <w:spacing w:val="8"/>
              </w:rPr>
              <w:t>无妄议中央大政方针，制造、传播各类谣言等行为。</w:t>
            </w:r>
          </w:p>
        </w:tc>
        <w:tc>
          <w:tcPr>
            <w:tcW w:w="10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187" w:lineRule="auto"/>
              <w:ind w:left="456"/>
            </w:pPr>
            <w:r>
              <w:rPr>
                <w:spacing w:val="-8"/>
              </w:rPr>
              <w:t>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58" w:type="dxa"/>
            <w:vAlign w:val="top"/>
          </w:tcPr>
          <w:p>
            <w:pPr>
              <w:pStyle w:val="5"/>
              <w:spacing w:before="237" w:line="185" w:lineRule="auto"/>
              <w:ind w:left="289"/>
            </w:pPr>
            <w:r>
              <w:t>2</w:t>
            </w:r>
          </w:p>
        </w:tc>
        <w:tc>
          <w:tcPr>
            <w:tcW w:w="7449" w:type="dxa"/>
            <w:vAlign w:val="top"/>
          </w:tcPr>
          <w:p>
            <w:pPr>
              <w:pStyle w:val="5"/>
              <w:spacing w:before="55" w:line="255" w:lineRule="auto"/>
              <w:ind w:left="118" w:right="201" w:hanging="8"/>
            </w:pPr>
            <w:r>
              <w:rPr>
                <w:spacing w:val="8"/>
              </w:rPr>
              <w:t>模范遵守国家的法律、法规和学校的规章制度，严格执行学生行为准则，</w:t>
            </w:r>
            <w:r>
              <w:rPr>
                <w:spacing w:val="-42"/>
              </w:rPr>
              <w:t xml:space="preserve"> </w:t>
            </w:r>
            <w:r>
              <w:rPr>
                <w:spacing w:val="8"/>
              </w:rPr>
              <w:t>自觉</w:t>
            </w:r>
            <w:r>
              <w:t xml:space="preserve"> </w:t>
            </w:r>
            <w:r>
              <w:rPr>
                <w:spacing w:val="9"/>
              </w:rPr>
              <w:t>维护社会稳定和民族团结。有优良的道德品质和良好的文明行为。</w:t>
            </w:r>
          </w:p>
        </w:tc>
        <w:tc>
          <w:tcPr>
            <w:tcW w:w="1081" w:type="dxa"/>
            <w:vAlign w:val="top"/>
          </w:tcPr>
          <w:p>
            <w:pPr>
              <w:pStyle w:val="5"/>
              <w:spacing w:before="237" w:line="187" w:lineRule="auto"/>
              <w:ind w:left="448"/>
            </w:pPr>
            <w:r>
              <w:rPr>
                <w:spacing w:val="-4"/>
              </w:rP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58" w:type="dxa"/>
            <w:vAlign w:val="center"/>
          </w:tcPr>
          <w:p>
            <w:pPr>
              <w:pStyle w:val="5"/>
              <w:spacing w:before="65" w:line="187" w:lineRule="auto"/>
              <w:jc w:val="center"/>
            </w:pPr>
            <w:r>
              <w:t>3</w:t>
            </w:r>
          </w:p>
        </w:tc>
        <w:tc>
          <w:tcPr>
            <w:tcW w:w="7449" w:type="dxa"/>
            <w:vAlign w:val="center"/>
          </w:tcPr>
          <w:p>
            <w:pPr>
              <w:pStyle w:val="5"/>
              <w:spacing w:before="54" w:line="256" w:lineRule="auto"/>
              <w:ind w:left="117" w:right="201" w:firstLine="1"/>
              <w:jc w:val="left"/>
            </w:pPr>
            <w:r>
              <w:rPr>
                <w:spacing w:val="9"/>
              </w:rPr>
              <w:t>善于学习和吸收新知识，热爱所学专业，勤奋学习，成绩优异。在校期间学习</w:t>
            </w:r>
            <w:r>
              <w:rPr>
                <w:spacing w:val="15"/>
              </w:rPr>
              <w:t xml:space="preserve"> </w:t>
            </w:r>
            <w:r>
              <w:rPr>
                <w:spacing w:val="7"/>
              </w:rPr>
              <w:t>成绩（文化课成绩）不低于年级排名前</w:t>
            </w:r>
            <w:r>
              <w:rPr>
                <w:spacing w:val="-24"/>
              </w:rPr>
              <w:t xml:space="preserve"> </w:t>
            </w:r>
            <w:r>
              <w:rPr>
                <w:spacing w:val="7"/>
              </w:rPr>
              <w:t>20%。</w:t>
            </w:r>
          </w:p>
        </w:tc>
        <w:tc>
          <w:tcPr>
            <w:tcW w:w="1081" w:type="dxa"/>
            <w:vAlign w:val="center"/>
          </w:tcPr>
          <w:p>
            <w:pPr>
              <w:pStyle w:val="5"/>
              <w:spacing w:before="65" w:line="187" w:lineRule="auto"/>
              <w:jc w:val="center"/>
            </w:pPr>
            <w:r>
              <w:rPr>
                <w:spacing w:val="-4"/>
              </w:rP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658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185" w:lineRule="auto"/>
              <w:ind w:left="288"/>
            </w:pPr>
            <w:r>
              <w:t>4</w:t>
            </w:r>
          </w:p>
        </w:tc>
        <w:tc>
          <w:tcPr>
            <w:tcW w:w="7449" w:type="dxa"/>
            <w:vAlign w:val="top"/>
          </w:tcPr>
          <w:p>
            <w:pPr>
              <w:pStyle w:val="5"/>
              <w:spacing w:before="53" w:line="256" w:lineRule="auto"/>
              <w:ind w:left="116" w:right="201" w:hanging="2"/>
            </w:pPr>
            <w:r>
              <w:rPr>
                <w:spacing w:val="10"/>
              </w:rPr>
              <w:t>积极参加学术、科研、创新创业等活动，有较</w:t>
            </w:r>
            <w:r>
              <w:rPr>
                <w:spacing w:val="9"/>
              </w:rPr>
              <w:t>强的运用知识分析解决问题的能</w:t>
            </w:r>
            <w:r>
              <w:t xml:space="preserve"> </w:t>
            </w:r>
            <w:r>
              <w:rPr>
                <w:spacing w:val="9"/>
              </w:rPr>
              <w:t>力和开拓创新精神，在某一方面有突出表现。在学术、科研、创新创业大赛、</w:t>
            </w:r>
          </w:p>
          <w:p>
            <w:pPr>
              <w:pStyle w:val="5"/>
              <w:spacing w:before="69" w:line="256" w:lineRule="auto"/>
              <w:ind w:left="115" w:right="51"/>
            </w:pPr>
            <w:r>
              <w:rPr>
                <w:spacing w:val="8"/>
              </w:rPr>
              <w:t>技能大赛等方面取得优异成绩、有重要发明创造或为社会做出突出贡</w:t>
            </w:r>
            <w:r>
              <w:rPr>
                <w:spacing w:val="7"/>
              </w:rPr>
              <w:t>献的学生，</w:t>
            </w:r>
            <w:r>
              <w:t xml:space="preserve"> </w:t>
            </w:r>
            <w:r>
              <w:rPr>
                <w:spacing w:val="8"/>
              </w:rPr>
              <w:t>在同等条件下优先推荐评选。</w:t>
            </w:r>
          </w:p>
          <w:p>
            <w:pPr>
              <w:pStyle w:val="5"/>
              <w:spacing w:before="70" w:line="267" w:lineRule="auto"/>
              <w:ind w:left="113" w:right="201" w:hanging="4"/>
              <w:jc w:val="both"/>
            </w:pPr>
            <w:r>
              <w:rPr>
                <w:spacing w:val="7"/>
              </w:rPr>
              <w:t>（基础分</w:t>
            </w:r>
            <w:r>
              <w:rPr>
                <w:spacing w:val="-32"/>
              </w:rPr>
              <w:t xml:space="preserve"> </w:t>
            </w:r>
            <w:r>
              <w:rPr>
                <w:spacing w:val="7"/>
              </w:rPr>
              <w:t>4</w:t>
            </w:r>
            <w:r>
              <w:rPr>
                <w:spacing w:val="-36"/>
              </w:rPr>
              <w:t xml:space="preserve"> </w:t>
            </w:r>
            <w:r>
              <w:rPr>
                <w:spacing w:val="7"/>
              </w:rPr>
              <w:t>分，个人获得荣誉或表</w:t>
            </w:r>
            <w:bookmarkStart w:id="0" w:name="_GoBack"/>
            <w:bookmarkEnd w:id="0"/>
            <w:r>
              <w:rPr>
                <w:spacing w:val="7"/>
              </w:rPr>
              <w:t>彰，省级每</w:t>
            </w:r>
            <w:r>
              <w:rPr>
                <w:spacing w:val="6"/>
              </w:rPr>
              <w:t>项加</w:t>
            </w:r>
            <w:r>
              <w:rPr>
                <w:spacing w:val="-31"/>
              </w:rPr>
              <w:t xml:space="preserve"> </w:t>
            </w:r>
            <w:r>
              <w:rPr>
                <w:spacing w:val="6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分，国家级每项加</w:t>
            </w:r>
            <w:r>
              <w:rPr>
                <w:spacing w:val="-30"/>
              </w:rPr>
              <w:t xml:space="preserve"> </w:t>
            </w:r>
            <w:r>
              <w:rPr>
                <w:spacing w:val="6"/>
              </w:rPr>
              <w:t>4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分；</w:t>
            </w:r>
            <w:r>
              <w:t xml:space="preserve"> </w:t>
            </w:r>
            <w:r>
              <w:rPr>
                <w:spacing w:val="8"/>
              </w:rPr>
              <w:t>所在集体获得荣誉或奖励，省级每项加</w:t>
            </w:r>
            <w:r>
              <w:rPr>
                <w:spacing w:val="-26"/>
              </w:rPr>
              <w:t xml:space="preserve"> </w:t>
            </w:r>
            <w:r>
              <w:rPr>
                <w:spacing w:val="8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8"/>
              </w:rPr>
              <w:t>分</w:t>
            </w:r>
            <w:r>
              <w:rPr>
                <w:spacing w:val="7"/>
              </w:rPr>
              <w:t>，国家级每项加</w:t>
            </w:r>
            <w:r>
              <w:rPr>
                <w:spacing w:val="-31"/>
              </w:rPr>
              <w:t xml:space="preserve"> </w:t>
            </w:r>
            <w:r>
              <w:rPr>
                <w:spacing w:val="7"/>
              </w:rPr>
              <w:t>2</w:t>
            </w:r>
            <w:r>
              <w:rPr>
                <w:spacing w:val="-37"/>
              </w:rPr>
              <w:t xml:space="preserve"> </w:t>
            </w:r>
            <w:r>
              <w:rPr>
                <w:spacing w:val="7"/>
              </w:rPr>
              <w:t>分，集体加分限</w:t>
            </w:r>
            <w:r>
              <w:t xml:space="preserve"> </w:t>
            </w:r>
            <w:r>
              <w:rPr>
                <w:spacing w:val="2"/>
              </w:rPr>
              <w:t>署名位次前三名。）</w:t>
            </w:r>
          </w:p>
        </w:tc>
        <w:tc>
          <w:tcPr>
            <w:tcW w:w="1081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187" w:lineRule="auto"/>
              <w:ind w:left="453"/>
            </w:pPr>
            <w:r>
              <w:rPr>
                <w:spacing w:val="-6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658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184" w:lineRule="auto"/>
              <w:ind w:left="292"/>
            </w:pPr>
            <w:r>
              <w:t>5</w:t>
            </w:r>
          </w:p>
        </w:tc>
        <w:tc>
          <w:tcPr>
            <w:tcW w:w="7449" w:type="dxa"/>
            <w:vAlign w:val="top"/>
          </w:tcPr>
          <w:p>
            <w:pPr>
              <w:pStyle w:val="5"/>
              <w:spacing w:before="56" w:line="256" w:lineRule="auto"/>
              <w:ind w:left="113" w:right="201"/>
            </w:pPr>
            <w:r>
              <w:rPr>
                <w:spacing w:val="10"/>
              </w:rPr>
              <w:t>积极参加社会实践、集体活动、志愿服务、社</w:t>
            </w:r>
            <w:r>
              <w:rPr>
                <w:spacing w:val="9"/>
              </w:rPr>
              <w:t>会工作，模范带头作用突出，能</w:t>
            </w:r>
            <w:r>
              <w:t xml:space="preserve"> </w:t>
            </w:r>
            <w:r>
              <w:rPr>
                <w:spacing w:val="9"/>
              </w:rPr>
              <w:t>运用所学知识分析解决问题，有突出的表现和事迹。</w:t>
            </w:r>
          </w:p>
          <w:p>
            <w:pPr>
              <w:pStyle w:val="5"/>
              <w:spacing w:before="68" w:line="267" w:lineRule="auto"/>
              <w:ind w:left="113" w:right="201" w:hanging="4"/>
              <w:jc w:val="both"/>
            </w:pPr>
            <w:r>
              <w:rPr>
                <w:spacing w:val="7"/>
              </w:rPr>
              <w:t>（基础分</w:t>
            </w:r>
            <w:r>
              <w:rPr>
                <w:spacing w:val="-32"/>
              </w:rPr>
              <w:t xml:space="preserve"> </w:t>
            </w:r>
            <w:r>
              <w:rPr>
                <w:spacing w:val="7"/>
              </w:rPr>
              <w:t>4</w:t>
            </w:r>
            <w:r>
              <w:rPr>
                <w:spacing w:val="-36"/>
              </w:rPr>
              <w:t xml:space="preserve"> </w:t>
            </w:r>
            <w:r>
              <w:rPr>
                <w:spacing w:val="7"/>
              </w:rPr>
              <w:t>分，个人获得荣誉或表彰，省级每</w:t>
            </w:r>
            <w:r>
              <w:rPr>
                <w:spacing w:val="6"/>
              </w:rPr>
              <w:t>项加</w:t>
            </w:r>
            <w:r>
              <w:rPr>
                <w:spacing w:val="-31"/>
              </w:rPr>
              <w:t xml:space="preserve"> </w:t>
            </w:r>
            <w:r>
              <w:rPr>
                <w:spacing w:val="6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分，国家级每项加</w:t>
            </w:r>
            <w:r>
              <w:rPr>
                <w:spacing w:val="-30"/>
              </w:rPr>
              <w:t xml:space="preserve"> </w:t>
            </w:r>
            <w:r>
              <w:rPr>
                <w:spacing w:val="6"/>
              </w:rPr>
              <w:t>4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分；</w:t>
            </w:r>
            <w:r>
              <w:t xml:space="preserve"> </w:t>
            </w:r>
            <w:r>
              <w:rPr>
                <w:spacing w:val="8"/>
              </w:rPr>
              <w:t>所在集体获得荣誉或奖励，省级每项加</w:t>
            </w:r>
            <w:r>
              <w:rPr>
                <w:spacing w:val="-26"/>
              </w:rPr>
              <w:t xml:space="preserve"> </w:t>
            </w:r>
            <w:r>
              <w:rPr>
                <w:spacing w:val="8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8"/>
              </w:rPr>
              <w:t>分</w:t>
            </w:r>
            <w:r>
              <w:rPr>
                <w:spacing w:val="7"/>
              </w:rPr>
              <w:t>，国家级每项加</w:t>
            </w:r>
            <w:r>
              <w:rPr>
                <w:spacing w:val="-31"/>
              </w:rPr>
              <w:t xml:space="preserve"> </w:t>
            </w:r>
            <w:r>
              <w:rPr>
                <w:spacing w:val="7"/>
              </w:rPr>
              <w:t>2</w:t>
            </w:r>
            <w:r>
              <w:rPr>
                <w:spacing w:val="-37"/>
              </w:rPr>
              <w:t xml:space="preserve"> </w:t>
            </w:r>
            <w:r>
              <w:rPr>
                <w:spacing w:val="7"/>
              </w:rPr>
              <w:t>分，集体加分限</w:t>
            </w:r>
            <w:r>
              <w:t xml:space="preserve"> </w:t>
            </w:r>
            <w:r>
              <w:rPr>
                <w:spacing w:val="2"/>
              </w:rPr>
              <w:t>署名位次前三名。）</w:t>
            </w:r>
          </w:p>
        </w:tc>
        <w:tc>
          <w:tcPr>
            <w:tcW w:w="1081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187" w:lineRule="auto"/>
              <w:ind w:left="453"/>
            </w:pPr>
            <w:r>
              <w:rPr>
                <w:spacing w:val="-6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658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187" w:lineRule="auto"/>
              <w:ind w:left="291"/>
            </w:pPr>
            <w:r>
              <w:t>6</w:t>
            </w:r>
          </w:p>
        </w:tc>
        <w:tc>
          <w:tcPr>
            <w:tcW w:w="7449" w:type="dxa"/>
            <w:vAlign w:val="top"/>
          </w:tcPr>
          <w:p>
            <w:pPr>
              <w:pStyle w:val="5"/>
              <w:spacing w:before="57" w:line="257" w:lineRule="auto"/>
              <w:ind w:left="115" w:right="201" w:firstLine="7"/>
            </w:pPr>
            <w:r>
              <w:rPr>
                <w:spacing w:val="7"/>
              </w:rPr>
              <w:t>6.积极参加体育锻炼和文娱活动，有健康的身体、</w:t>
            </w:r>
            <w:r>
              <w:rPr>
                <w:spacing w:val="-27"/>
              </w:rPr>
              <w:t xml:space="preserve"> </w:t>
            </w:r>
            <w:r>
              <w:rPr>
                <w:spacing w:val="7"/>
              </w:rPr>
              <w:t>良好的卫生习惯及健康的心</w:t>
            </w:r>
            <w:r>
              <w:t xml:space="preserve"> </w:t>
            </w:r>
            <w:r>
              <w:rPr>
                <w:spacing w:val="5"/>
              </w:rPr>
              <w:t>理素质，达到《国家体育锻炼标准》，具有积极、健康</w:t>
            </w:r>
            <w:r>
              <w:rPr>
                <w:spacing w:val="4"/>
              </w:rPr>
              <w:t>、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向上的精神风貌。</w:t>
            </w:r>
          </w:p>
          <w:p>
            <w:pPr>
              <w:pStyle w:val="5"/>
              <w:spacing w:before="67" w:line="267" w:lineRule="auto"/>
              <w:ind w:left="113" w:right="201" w:hanging="4"/>
              <w:jc w:val="both"/>
            </w:pPr>
            <w:r>
              <w:rPr>
                <w:spacing w:val="7"/>
              </w:rPr>
              <w:t>（基础分</w:t>
            </w:r>
            <w:r>
              <w:rPr>
                <w:spacing w:val="-32"/>
              </w:rPr>
              <w:t xml:space="preserve"> </w:t>
            </w:r>
            <w:r>
              <w:rPr>
                <w:spacing w:val="7"/>
              </w:rPr>
              <w:t>4</w:t>
            </w:r>
            <w:r>
              <w:rPr>
                <w:spacing w:val="-36"/>
              </w:rPr>
              <w:t xml:space="preserve"> </w:t>
            </w:r>
            <w:r>
              <w:rPr>
                <w:spacing w:val="7"/>
              </w:rPr>
              <w:t>分，个人获得荣誉或表彰，省级每</w:t>
            </w:r>
            <w:r>
              <w:rPr>
                <w:spacing w:val="6"/>
              </w:rPr>
              <w:t>项加</w:t>
            </w:r>
            <w:r>
              <w:rPr>
                <w:spacing w:val="-31"/>
              </w:rPr>
              <w:t xml:space="preserve"> </w:t>
            </w:r>
            <w:r>
              <w:rPr>
                <w:spacing w:val="6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分，国家级每项加</w:t>
            </w:r>
            <w:r>
              <w:rPr>
                <w:spacing w:val="-30"/>
              </w:rPr>
              <w:t xml:space="preserve"> </w:t>
            </w:r>
            <w:r>
              <w:rPr>
                <w:spacing w:val="6"/>
              </w:rPr>
              <w:t>4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分；</w:t>
            </w:r>
            <w:r>
              <w:t xml:space="preserve"> </w:t>
            </w:r>
            <w:r>
              <w:rPr>
                <w:spacing w:val="8"/>
              </w:rPr>
              <w:t>所在集体获得荣誉或奖励，省级每项加</w:t>
            </w:r>
            <w:r>
              <w:rPr>
                <w:spacing w:val="-26"/>
              </w:rPr>
              <w:t xml:space="preserve"> </w:t>
            </w:r>
            <w:r>
              <w:rPr>
                <w:spacing w:val="8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8"/>
              </w:rPr>
              <w:t>分</w:t>
            </w:r>
            <w:r>
              <w:rPr>
                <w:spacing w:val="7"/>
              </w:rPr>
              <w:t>，国家级每项加</w:t>
            </w:r>
            <w:r>
              <w:rPr>
                <w:spacing w:val="-31"/>
              </w:rPr>
              <w:t xml:space="preserve"> </w:t>
            </w:r>
            <w:r>
              <w:rPr>
                <w:spacing w:val="7"/>
              </w:rPr>
              <w:t>2</w:t>
            </w:r>
            <w:r>
              <w:rPr>
                <w:spacing w:val="-37"/>
              </w:rPr>
              <w:t xml:space="preserve"> </w:t>
            </w:r>
            <w:r>
              <w:rPr>
                <w:spacing w:val="7"/>
              </w:rPr>
              <w:t>分，集体加分限</w:t>
            </w:r>
            <w:r>
              <w:t xml:space="preserve"> </w:t>
            </w:r>
            <w:r>
              <w:rPr>
                <w:spacing w:val="2"/>
              </w:rPr>
              <w:t>署名位次前三名。）</w:t>
            </w:r>
          </w:p>
        </w:tc>
        <w:tc>
          <w:tcPr>
            <w:tcW w:w="1081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187" w:lineRule="auto"/>
              <w:ind w:left="453"/>
            </w:pPr>
            <w:r>
              <w:rPr>
                <w:spacing w:val="-6"/>
              </w:rPr>
              <w:t>10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5" w:type="default"/>
      <w:pgSz w:w="11906" w:h="16839"/>
      <w:pgMar w:top="1431" w:right="1356" w:bottom="1127" w:left="1356" w:header="0" w:footer="87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4231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7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1"/>
        <w:w w:val="10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>1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U5ZTJmZTAyYThlMzk5OGQ1NGZhOGJhYWQ2NTBmZDUifQ=="/>
  </w:docVars>
  <w:rsids>
    <w:rsidRoot w:val="00000000"/>
    <w:rsid w:val="43A222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2023-10-18T15:49:00Z</dcterms:created>
  <dc:creator>JYT</dc:creator>
  <cp:lastModifiedBy>李佳</cp:lastModifiedBy>
  <dcterms:modified xsi:type="dcterms:W3CDTF">2023-10-23T01:05:13Z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2023-10-23T09:04:15Z</vt:filetime>
  </property>
  <property fmtid="{D5CDD505-2E9C-101B-9397-08002B2CF9AE}" pid="4" name="KSOProductBuildVer">
    <vt:lpwstr>2052-12.1.0.15712</vt:lpwstr>
  </property>
  <property fmtid="{D5CDD505-2E9C-101B-9397-08002B2CF9AE}" pid="5" name="ICV">
    <vt:lpwstr>A253203117E9430290AD0AA098F8256A_12</vt:lpwstr>
  </property>
</Properties>
</file>